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D556C" w14:textId="4AB592AF" w:rsidR="008121A0" w:rsidRPr="009E4B38" w:rsidRDefault="00E91634">
      <w:pPr>
        <w:rPr>
          <w:rFonts w:ascii="Microsoft PhagsPa" w:hAnsi="Microsoft PhagsPa"/>
        </w:rPr>
      </w:pPr>
      <w:r w:rsidRPr="009E4B38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6F113" wp14:editId="67BC85B7">
                <wp:simplePos x="0" y="0"/>
                <wp:positionH relativeFrom="column">
                  <wp:posOffset>5854700</wp:posOffset>
                </wp:positionH>
                <wp:positionV relativeFrom="paragraph">
                  <wp:posOffset>5977890</wp:posOffset>
                </wp:positionV>
                <wp:extent cx="3578225" cy="271145"/>
                <wp:effectExtent l="57150" t="38100" r="79375" b="908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71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49BE7" w14:textId="77777777" w:rsidR="00C54146" w:rsidRPr="009F24E1" w:rsidRDefault="00C54146" w:rsidP="00C54146">
                            <w:pPr>
                              <w:jc w:val="center"/>
                              <w:rPr>
                                <w:rFonts w:ascii="Microsoft PhagsPa" w:hAnsi="Microsoft PhagsPa"/>
                                <w:color w:val="7030A0"/>
                                <w:sz w:val="20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r w:rsidRPr="009F24E1">
                              <w:rPr>
                                <w:rFonts w:ascii="Microsoft PhagsPa" w:hAnsi="Microsoft PhagsPa"/>
                                <w:color w:val="7030A0"/>
                                <w:sz w:val="20"/>
                                <w:szCs w:val="16"/>
                                <w:u w:val="single"/>
                              </w:rPr>
                              <w:t xml:space="preserve">Remember a </w:t>
                            </w:r>
                            <w:r w:rsidR="002F6E0F" w:rsidRPr="009F24E1">
                              <w:rPr>
                                <w:rFonts w:ascii="Microsoft PhagsPa" w:hAnsi="Microsoft PhagsPa"/>
                                <w:color w:val="7030A0"/>
                                <w:sz w:val="20"/>
                                <w:szCs w:val="16"/>
                                <w:u w:val="single"/>
                              </w:rPr>
                              <w:t xml:space="preserve">water bottle and a </w:t>
                            </w:r>
                            <w:r w:rsidRPr="009F24E1">
                              <w:rPr>
                                <w:rFonts w:ascii="Microsoft PhagsPa" w:hAnsi="Microsoft PhagsPa"/>
                                <w:color w:val="7030A0"/>
                                <w:sz w:val="20"/>
                                <w:szCs w:val="16"/>
                                <w:u w:val="single"/>
                              </w:rPr>
                              <w:t xml:space="preserve">healthy snack for playtime.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pt;margin-top:470.7pt;width:281.75pt;height: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7549BE7" w14:textId="77777777" w:rsidR="00C54146" w:rsidRPr="009F24E1" w:rsidRDefault="00C54146" w:rsidP="00C54146">
                      <w:pPr>
                        <w:jc w:val="center"/>
                        <w:rPr>
                          <w:rFonts w:ascii="Microsoft PhagsPa" w:hAnsi="Microsoft PhagsPa"/>
                          <w:color w:val="7030A0"/>
                          <w:sz w:val="20"/>
                          <w:szCs w:val="16"/>
                          <w:u w:val="single"/>
                        </w:rPr>
                      </w:pPr>
                      <w:bookmarkStart w:id="1" w:name="_GoBack"/>
                      <w:r w:rsidRPr="009F24E1">
                        <w:rPr>
                          <w:rFonts w:ascii="Microsoft PhagsPa" w:hAnsi="Microsoft PhagsPa"/>
                          <w:color w:val="7030A0"/>
                          <w:sz w:val="20"/>
                          <w:szCs w:val="16"/>
                          <w:u w:val="single"/>
                        </w:rPr>
                        <w:t xml:space="preserve">Remember a </w:t>
                      </w:r>
                      <w:r w:rsidR="002F6E0F" w:rsidRPr="009F24E1">
                        <w:rPr>
                          <w:rFonts w:ascii="Microsoft PhagsPa" w:hAnsi="Microsoft PhagsPa"/>
                          <w:color w:val="7030A0"/>
                          <w:sz w:val="20"/>
                          <w:szCs w:val="16"/>
                          <w:u w:val="single"/>
                        </w:rPr>
                        <w:t xml:space="preserve">water bottle and a </w:t>
                      </w:r>
                      <w:r w:rsidRPr="009F24E1">
                        <w:rPr>
                          <w:rFonts w:ascii="Microsoft PhagsPa" w:hAnsi="Microsoft PhagsPa"/>
                          <w:color w:val="7030A0"/>
                          <w:sz w:val="20"/>
                          <w:szCs w:val="16"/>
                          <w:u w:val="single"/>
                        </w:rPr>
                        <w:t xml:space="preserve">healthy snack for playtime.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E4B38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5B319" wp14:editId="6AB84C8A">
                <wp:simplePos x="0" y="0"/>
                <wp:positionH relativeFrom="column">
                  <wp:posOffset>-586740</wp:posOffset>
                </wp:positionH>
                <wp:positionV relativeFrom="paragraph">
                  <wp:posOffset>4189730</wp:posOffset>
                </wp:positionV>
                <wp:extent cx="3578225" cy="2046605"/>
                <wp:effectExtent l="0" t="0" r="2222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046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225B4B" w14:textId="77777777" w:rsidR="00CF7FC4" w:rsidRPr="00DA313A" w:rsidRDefault="00CF7FC4" w:rsidP="006F6729">
                            <w:pPr>
                              <w:spacing w:after="0"/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 w:rsidRPr="00DA313A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4A2C79A2" w14:textId="293AC63A" w:rsidR="006F6729" w:rsidRPr="000571B4" w:rsidRDefault="00B4126E" w:rsidP="006F6729">
                            <w:pPr>
                              <w:spacing w:after="0"/>
                              <w:jc w:val="center"/>
                              <w:rPr>
                                <w:rFonts w:ascii="Microsoft PhagsPa" w:hAnsi="Microsoft PhagsPa"/>
                                <w:b/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icrosoft PhagsPa" w:hAnsi="Microsoft PhagsPa" w:cs="Helvetica"/>
                                <w:szCs w:val="21"/>
                                <w:shd w:val="clear" w:color="auto" w:fill="FFFFFF"/>
                              </w:rPr>
                              <w:t>This term we will be learning about electricity. We will be answering the question: How could we cope without electricity? We will start the term by exploring electricity and how it works. Then we will research famous electrical inventors before investigating how to make a simple circuit to light a bulb and finally take on the role of an electrician to help problem solve and fix some broken circuits.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2pt;margin-top:329.9pt;width:281.75pt;height:16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" fillcolor="window" strokecolor="#4f81bd" strokeweight="2pt">
                <v:textbox>
                  <w:txbxContent>
                    <w:p w14:paraId="28225B4B" w14:textId="77777777" w:rsidR="00CF7FC4" w:rsidRPr="00DA313A" w:rsidRDefault="00CF7FC4" w:rsidP="006F6729">
                      <w:pPr>
                        <w:spacing w:after="0"/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 w:rsidRPr="00DA313A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4A2C79A2" w14:textId="293AC63A" w:rsidR="006F6729" w:rsidRPr="000571B4" w:rsidRDefault="00B4126E" w:rsidP="006F6729">
                      <w:pPr>
                        <w:spacing w:after="0"/>
                        <w:jc w:val="center"/>
                        <w:rPr>
                          <w:rFonts w:ascii="Microsoft PhagsPa" w:hAnsi="Microsoft PhagsPa"/>
                          <w:b/>
                          <w:sz w:val="20"/>
                          <w:szCs w:val="21"/>
                          <w:u w:val="single"/>
                        </w:rPr>
                      </w:pPr>
                      <w:r>
                        <w:rPr>
                          <w:rFonts w:ascii="Microsoft PhagsPa" w:hAnsi="Microsoft PhagsPa" w:cs="Helvetica"/>
                          <w:szCs w:val="21"/>
                          <w:shd w:val="clear" w:color="auto" w:fill="FFFFFF"/>
                        </w:rPr>
                        <w:t>This term we will be learning about electricity. We will be answering the question: How could we cope without electricity? We will start the term by exploring electricity and how it works. Then we will research famous electrical inventors before investigating how to make a simple circuit to light a bulb and finally take on the role of an electrician to help problem solve and fix some broken circuits.</w:t>
                      </w:r>
                    </w:p>
                  </w:txbxContent>
                </v:textbox>
              </v:shape>
            </w:pict>
          </mc:Fallback>
        </mc:AlternateContent>
      </w:r>
      <w:r w:rsidRPr="009E4B38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B0BF8" wp14:editId="2F38CBAC">
                <wp:simplePos x="0" y="0"/>
                <wp:positionH relativeFrom="column">
                  <wp:posOffset>3114040</wp:posOffset>
                </wp:positionH>
                <wp:positionV relativeFrom="paragraph">
                  <wp:posOffset>4209248</wp:posOffset>
                </wp:positionV>
                <wp:extent cx="2606675" cy="2032000"/>
                <wp:effectExtent l="0" t="0" r="2222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20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F6215A" w14:textId="77777777" w:rsidR="00C54146" w:rsidRPr="009E4B38" w:rsidRDefault="004746E5" w:rsidP="00393165">
                            <w:pPr>
                              <w:spacing w:after="0"/>
                              <w:jc w:val="center"/>
                              <w:rPr>
                                <w:rFonts w:ascii="Microsoft PhagsPa" w:hAnsi="Microsoft PhagsPa"/>
                                <w:b/>
                                <w:sz w:val="20"/>
                                <w:u w:val="single"/>
                              </w:rPr>
                            </w:pPr>
                            <w:r w:rsidRPr="009E4B38">
                              <w:rPr>
                                <w:rFonts w:ascii="Microsoft PhagsPa" w:hAnsi="Microsoft PhagsPa"/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  <w:r w:rsidR="00C54146" w:rsidRPr="009E4B38">
                              <w:rPr>
                                <w:rFonts w:ascii="Microsoft PhagsPa" w:hAnsi="Microsoft PhagsPa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 w:rsidR="00C54146" w:rsidRPr="009E4B38">
                              <w:rPr>
                                <w:rFonts w:ascii="Microsoft PhagsPa" w:hAnsi="Microsoft PhagsP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38A7A9E" w14:textId="77777777" w:rsidR="00B4126E" w:rsidRPr="00F46197" w:rsidRDefault="00B4126E" w:rsidP="00B4126E">
                            <w:pPr>
                              <w:jc w:val="center"/>
                              <w:rPr>
                                <w:rFonts w:ascii="Microsoft PhagsPa" w:hAnsi="Microsoft PhagsPa"/>
                                <w:szCs w:val="21"/>
                              </w:rPr>
                            </w:pPr>
                            <w:r w:rsidRPr="002C7DE7">
                              <w:rPr>
                                <w:rFonts w:ascii="Microsoft PhagsPa" w:hAnsi="Microsoft PhagsPa"/>
                                <w:szCs w:val="21"/>
                              </w:rPr>
                              <w:t xml:space="preserve">Our </w:t>
                            </w:r>
                            <w:r>
                              <w:rPr>
                                <w:rFonts w:ascii="Microsoft PhagsPa" w:hAnsi="Microsoft PhagsPa"/>
                                <w:szCs w:val="21"/>
                              </w:rPr>
                              <w:t>next</w:t>
                            </w:r>
                            <w:r w:rsidRPr="002C7DE7">
                              <w:rPr>
                                <w:rFonts w:ascii="Microsoft PhagsPa" w:hAnsi="Microsoft PhagsPa"/>
                                <w:szCs w:val="21"/>
                              </w:rPr>
                              <w:t xml:space="preserve"> computing topic is called ‘</w:t>
                            </w:r>
                            <w:r>
                              <w:rPr>
                                <w:rFonts w:ascii="Microsoft PhagsPa" w:hAnsi="Microsoft PhagsPa"/>
                                <w:szCs w:val="21"/>
                              </w:rPr>
                              <w:t>Collecting, Exploring and Recording Data</w:t>
                            </w:r>
                            <w:r w:rsidRPr="002C7DE7">
                              <w:rPr>
                                <w:rFonts w:ascii="Microsoft PhagsPa" w:hAnsi="Microsoft PhagsPa"/>
                                <w:szCs w:val="21"/>
                              </w:rPr>
                              <w:t xml:space="preserve">.’ This half term we will focus on using computers to help </w:t>
                            </w:r>
                            <w:r>
                              <w:rPr>
                                <w:rFonts w:ascii="Microsoft PhagsPa" w:hAnsi="Microsoft PhagsPa"/>
                                <w:szCs w:val="21"/>
                              </w:rPr>
                              <w:t>capture and store information</w:t>
                            </w:r>
                            <w:r w:rsidRPr="002C7DE7">
                              <w:rPr>
                                <w:rFonts w:ascii="Microsoft PhagsPa" w:hAnsi="Microsoft PhagsPa"/>
                                <w:szCs w:val="21"/>
                              </w:rPr>
                              <w:t xml:space="preserve">. By the end of the topic we will be using these new skills to </w:t>
                            </w:r>
                            <w:r>
                              <w:rPr>
                                <w:rFonts w:ascii="Microsoft PhagsPa" w:hAnsi="Microsoft PhagsPa"/>
                                <w:szCs w:val="21"/>
                              </w:rPr>
                              <w:t>present information through charts and graphs</w:t>
                            </w:r>
                            <w:r w:rsidRPr="002C7DE7">
                              <w:rPr>
                                <w:rFonts w:ascii="Microsoft PhagsPa" w:hAnsi="Microsoft PhagsPa"/>
                                <w:szCs w:val="21"/>
                              </w:rPr>
                              <w:t>.</w:t>
                            </w:r>
                          </w:p>
                          <w:p w14:paraId="2D6A61FF" w14:textId="0F6B0A28" w:rsidR="00393165" w:rsidRPr="00F46197" w:rsidRDefault="00393165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2pt;margin-top:331.45pt;width:205.25pt;height:1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" fillcolor="window" strokecolor="#4f81bd" strokeweight="2pt">
                <v:textbox>
                  <w:txbxContent>
                    <w:p w14:paraId="70F6215A" w14:textId="77777777" w:rsidR="00C54146" w:rsidRPr="009E4B38" w:rsidRDefault="004746E5" w:rsidP="00393165">
                      <w:pPr>
                        <w:spacing w:after="0"/>
                        <w:jc w:val="center"/>
                        <w:rPr>
                          <w:rFonts w:ascii="Microsoft PhagsPa" w:hAnsi="Microsoft PhagsPa"/>
                          <w:b/>
                          <w:sz w:val="20"/>
                          <w:u w:val="single"/>
                        </w:rPr>
                      </w:pPr>
                      <w:r w:rsidRPr="009E4B38">
                        <w:rPr>
                          <w:rFonts w:ascii="Microsoft PhagsPa" w:hAnsi="Microsoft PhagsPa"/>
                          <w:b/>
                          <w:sz w:val="28"/>
                          <w:u w:val="single"/>
                        </w:rPr>
                        <w:t>Computing</w:t>
                      </w:r>
                      <w:r w:rsidR="00C54146" w:rsidRPr="009E4B38">
                        <w:rPr>
                          <w:rFonts w:ascii="Microsoft PhagsPa" w:hAnsi="Microsoft PhagsPa"/>
                          <w:b/>
                          <w:sz w:val="28"/>
                          <w:u w:val="single"/>
                        </w:rPr>
                        <w:t>:</w:t>
                      </w:r>
                      <w:r w:rsidR="00C54146" w:rsidRPr="009E4B38">
                        <w:rPr>
                          <w:rFonts w:ascii="Microsoft PhagsPa" w:hAnsi="Microsoft PhagsPa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438A7A9E" w14:textId="77777777" w:rsidR="00B4126E" w:rsidRPr="00F46197" w:rsidRDefault="00B4126E" w:rsidP="00B4126E">
                      <w:pPr>
                        <w:jc w:val="center"/>
                        <w:rPr>
                          <w:rFonts w:ascii="Microsoft PhagsPa" w:hAnsi="Microsoft PhagsPa"/>
                          <w:szCs w:val="21"/>
                        </w:rPr>
                      </w:pPr>
                      <w:r w:rsidRPr="002C7DE7">
                        <w:rPr>
                          <w:rFonts w:ascii="Microsoft PhagsPa" w:hAnsi="Microsoft PhagsPa"/>
                          <w:szCs w:val="21"/>
                        </w:rPr>
                        <w:t xml:space="preserve">Our </w:t>
                      </w:r>
                      <w:r>
                        <w:rPr>
                          <w:rFonts w:ascii="Microsoft PhagsPa" w:hAnsi="Microsoft PhagsPa"/>
                          <w:szCs w:val="21"/>
                        </w:rPr>
                        <w:t>next</w:t>
                      </w:r>
                      <w:r w:rsidRPr="002C7DE7">
                        <w:rPr>
                          <w:rFonts w:ascii="Microsoft PhagsPa" w:hAnsi="Microsoft PhagsPa"/>
                          <w:szCs w:val="21"/>
                        </w:rPr>
                        <w:t xml:space="preserve"> computing topic is called ‘</w:t>
                      </w:r>
                      <w:r>
                        <w:rPr>
                          <w:rFonts w:ascii="Microsoft PhagsPa" w:hAnsi="Microsoft PhagsPa"/>
                          <w:szCs w:val="21"/>
                        </w:rPr>
                        <w:t>Collecting, Exploring and Recording Data</w:t>
                      </w:r>
                      <w:r w:rsidRPr="002C7DE7">
                        <w:rPr>
                          <w:rFonts w:ascii="Microsoft PhagsPa" w:hAnsi="Microsoft PhagsPa"/>
                          <w:szCs w:val="21"/>
                        </w:rPr>
                        <w:t xml:space="preserve">.’ This half term we will focus on using computers to help </w:t>
                      </w:r>
                      <w:r>
                        <w:rPr>
                          <w:rFonts w:ascii="Microsoft PhagsPa" w:hAnsi="Microsoft PhagsPa"/>
                          <w:szCs w:val="21"/>
                        </w:rPr>
                        <w:t>capture and store information</w:t>
                      </w:r>
                      <w:r w:rsidRPr="002C7DE7">
                        <w:rPr>
                          <w:rFonts w:ascii="Microsoft PhagsPa" w:hAnsi="Microsoft PhagsPa"/>
                          <w:szCs w:val="21"/>
                        </w:rPr>
                        <w:t xml:space="preserve">. By the end of the topic we will be using these new skills to </w:t>
                      </w:r>
                      <w:r>
                        <w:rPr>
                          <w:rFonts w:ascii="Microsoft PhagsPa" w:hAnsi="Microsoft PhagsPa"/>
                          <w:szCs w:val="21"/>
                        </w:rPr>
                        <w:t>present information through charts and graphs</w:t>
                      </w:r>
                      <w:r w:rsidRPr="002C7DE7">
                        <w:rPr>
                          <w:rFonts w:ascii="Microsoft PhagsPa" w:hAnsi="Microsoft PhagsPa"/>
                          <w:szCs w:val="21"/>
                        </w:rPr>
                        <w:t>.</w:t>
                      </w:r>
                    </w:p>
                    <w:p w14:paraId="2D6A61FF" w14:textId="0F6B0A28" w:rsidR="00393165" w:rsidRPr="00F46197" w:rsidRDefault="00393165" w:rsidP="00CF7FC4">
                      <w:pPr>
                        <w:jc w:val="center"/>
                        <w:rPr>
                          <w:rFonts w:ascii="Microsoft PhagsPa" w:hAnsi="Microsoft PhagsP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B38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C28CF" wp14:editId="1736924D">
                <wp:simplePos x="0" y="0"/>
                <wp:positionH relativeFrom="column">
                  <wp:posOffset>5857240</wp:posOffset>
                </wp:positionH>
                <wp:positionV relativeFrom="paragraph">
                  <wp:posOffset>4208780</wp:posOffset>
                </wp:positionV>
                <wp:extent cx="3578225" cy="1699260"/>
                <wp:effectExtent l="0" t="0" r="2222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699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1FE75" w14:textId="77777777" w:rsidR="00CF7FC4" w:rsidRPr="009E4B38" w:rsidRDefault="00B6172F" w:rsidP="00393165">
                            <w:pPr>
                              <w:spacing w:after="0"/>
                              <w:jc w:val="center"/>
                              <w:rPr>
                                <w:rFonts w:ascii="Microsoft PhagsPa" w:hAnsi="Microsoft PhagsP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28"/>
                                <w:u w:val="single"/>
                              </w:rPr>
                              <w:t>Design and technology</w:t>
                            </w:r>
                          </w:p>
                          <w:p w14:paraId="4E6DAEB1" w14:textId="4CC8D08B" w:rsidR="00B4126E" w:rsidRPr="00DA6565" w:rsidRDefault="00B4126E" w:rsidP="00B4126E">
                            <w:pPr>
                              <w:spacing w:after="0"/>
                              <w:jc w:val="center"/>
                              <w:rPr>
                                <w:rFonts w:ascii="Microsoft PhagsPa" w:hAnsi="Microsoft PhagsPa"/>
                                <w:sz w:val="21"/>
                                <w:szCs w:val="21"/>
                              </w:rPr>
                            </w:pPr>
                            <w:r w:rsidRPr="00DA6565">
                              <w:rPr>
                                <w:rFonts w:ascii="Microsoft PhagsPa" w:hAnsi="Microsoft PhagsPa"/>
                                <w:sz w:val="21"/>
                                <w:szCs w:val="21"/>
                              </w:rPr>
                              <w:t xml:space="preserve">This term we will be linking our DT and science topics and focus on making a </w:t>
                            </w:r>
                            <w:r>
                              <w:rPr>
                                <w:rFonts w:ascii="Microsoft PhagsPa" w:hAnsi="Microsoft PhagsPa"/>
                                <w:sz w:val="21"/>
                                <w:szCs w:val="21"/>
                              </w:rPr>
                              <w:t>lamp</w:t>
                            </w:r>
                            <w:r w:rsidRPr="00DA6565">
                              <w:rPr>
                                <w:rFonts w:ascii="Microsoft PhagsPa" w:hAnsi="Microsoft PhagsPa"/>
                                <w:sz w:val="21"/>
                                <w:szCs w:val="21"/>
                              </w:rPr>
                              <w:t xml:space="preserve">. First the children will identify the different features of a </w:t>
                            </w:r>
                            <w:r>
                              <w:rPr>
                                <w:rFonts w:ascii="Microsoft PhagsPa" w:hAnsi="Microsoft PhagsPa"/>
                                <w:sz w:val="21"/>
                                <w:szCs w:val="21"/>
                              </w:rPr>
                              <w:t>lamp</w:t>
                            </w:r>
                            <w:r w:rsidRPr="00DA6565">
                              <w:rPr>
                                <w:rFonts w:ascii="Microsoft PhagsPa" w:hAnsi="Microsoft PhagsPa"/>
                                <w:sz w:val="21"/>
                                <w:szCs w:val="21"/>
                              </w:rPr>
                              <w:t xml:space="preserve"> and establish </w:t>
                            </w:r>
                            <w:proofErr w:type="gramStart"/>
                            <w:r w:rsidRPr="00DA6565">
                              <w:rPr>
                                <w:rFonts w:ascii="Microsoft PhagsPa" w:hAnsi="Microsoft PhagsPa"/>
                                <w:sz w:val="21"/>
                                <w:szCs w:val="21"/>
                              </w:rPr>
                              <w:t>a the</w:t>
                            </w:r>
                            <w:proofErr w:type="gramEnd"/>
                            <w:r w:rsidRPr="00DA6565">
                              <w:rPr>
                                <w:rFonts w:ascii="Microsoft PhagsPa" w:hAnsi="Microsoft PhagsPa"/>
                                <w:sz w:val="21"/>
                                <w:szCs w:val="21"/>
                              </w:rPr>
                              <w:t xml:space="preserve"> most efficient design. The children will then use their knowledge of circuits from our science lessons to help them design and make their own torch before finally evaluating their product. </w:t>
                            </w:r>
                          </w:p>
                          <w:p w14:paraId="73EBB0A8" w14:textId="336540A4" w:rsidR="00C54146" w:rsidRPr="00706BF0" w:rsidRDefault="00C54146" w:rsidP="00B4126E">
                            <w:pPr>
                              <w:spacing w:after="0"/>
                              <w:jc w:val="center"/>
                              <w:rPr>
                                <w:rFonts w:ascii="Microsoft PhagsPa" w:hAnsi="Microsoft PhagsP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61.2pt;margin-top:331.4pt;width:281.75pt;height:13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" fillcolor="white [3201]" strokecolor="#4f81bd [3204]" strokeweight="2pt">
                <v:textbox>
                  <w:txbxContent>
                    <w:p w14:paraId="37E1FE75" w14:textId="77777777" w:rsidR="00CF7FC4" w:rsidRPr="009E4B38" w:rsidRDefault="00B6172F" w:rsidP="00393165">
                      <w:pPr>
                        <w:spacing w:after="0"/>
                        <w:jc w:val="center"/>
                        <w:rPr>
                          <w:rFonts w:ascii="Microsoft PhagsPa" w:hAnsi="Microsoft PhagsP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28"/>
                          <w:u w:val="single"/>
                        </w:rPr>
                        <w:t>Design and technology</w:t>
                      </w:r>
                    </w:p>
                    <w:p w14:paraId="4E6DAEB1" w14:textId="4CC8D08B" w:rsidR="00B4126E" w:rsidRPr="00DA6565" w:rsidRDefault="00B4126E" w:rsidP="00B4126E">
                      <w:pPr>
                        <w:spacing w:after="0"/>
                        <w:jc w:val="center"/>
                        <w:rPr>
                          <w:rFonts w:ascii="Microsoft PhagsPa" w:hAnsi="Microsoft PhagsPa"/>
                          <w:sz w:val="21"/>
                          <w:szCs w:val="21"/>
                        </w:rPr>
                      </w:pPr>
                      <w:r w:rsidRPr="00DA6565">
                        <w:rPr>
                          <w:rFonts w:ascii="Microsoft PhagsPa" w:hAnsi="Microsoft PhagsPa"/>
                          <w:sz w:val="21"/>
                          <w:szCs w:val="21"/>
                        </w:rPr>
                        <w:t xml:space="preserve">This term we will be linking our DT and science topics and focus on making a </w:t>
                      </w:r>
                      <w:r>
                        <w:rPr>
                          <w:rFonts w:ascii="Microsoft PhagsPa" w:hAnsi="Microsoft PhagsPa"/>
                          <w:sz w:val="21"/>
                          <w:szCs w:val="21"/>
                        </w:rPr>
                        <w:t>lamp</w:t>
                      </w:r>
                      <w:r w:rsidRPr="00DA6565">
                        <w:rPr>
                          <w:rFonts w:ascii="Microsoft PhagsPa" w:hAnsi="Microsoft PhagsPa"/>
                          <w:sz w:val="21"/>
                          <w:szCs w:val="21"/>
                        </w:rPr>
                        <w:t xml:space="preserve">. First the children will identify the different features of a </w:t>
                      </w:r>
                      <w:r>
                        <w:rPr>
                          <w:rFonts w:ascii="Microsoft PhagsPa" w:hAnsi="Microsoft PhagsPa"/>
                          <w:sz w:val="21"/>
                          <w:szCs w:val="21"/>
                        </w:rPr>
                        <w:t>lamp</w:t>
                      </w:r>
                      <w:r w:rsidRPr="00DA6565">
                        <w:rPr>
                          <w:rFonts w:ascii="Microsoft PhagsPa" w:hAnsi="Microsoft PhagsPa"/>
                          <w:sz w:val="21"/>
                          <w:szCs w:val="21"/>
                        </w:rPr>
                        <w:t xml:space="preserve"> and establish </w:t>
                      </w:r>
                      <w:proofErr w:type="gramStart"/>
                      <w:r w:rsidRPr="00DA6565">
                        <w:rPr>
                          <w:rFonts w:ascii="Microsoft PhagsPa" w:hAnsi="Microsoft PhagsPa"/>
                          <w:sz w:val="21"/>
                          <w:szCs w:val="21"/>
                        </w:rPr>
                        <w:t>a the</w:t>
                      </w:r>
                      <w:proofErr w:type="gramEnd"/>
                      <w:r w:rsidRPr="00DA6565">
                        <w:rPr>
                          <w:rFonts w:ascii="Microsoft PhagsPa" w:hAnsi="Microsoft PhagsPa"/>
                          <w:sz w:val="21"/>
                          <w:szCs w:val="21"/>
                        </w:rPr>
                        <w:t xml:space="preserve"> most efficient design. The children will then use their knowledge of circuits from our science lessons to help them design and make their own torch before finally evaluating their product. </w:t>
                      </w:r>
                    </w:p>
                    <w:p w14:paraId="73EBB0A8" w14:textId="336540A4" w:rsidR="00C54146" w:rsidRPr="00706BF0" w:rsidRDefault="00C54146" w:rsidP="00B4126E">
                      <w:pPr>
                        <w:spacing w:after="0"/>
                        <w:jc w:val="center"/>
                        <w:rPr>
                          <w:rFonts w:ascii="Microsoft PhagsPa" w:hAnsi="Microsoft PhagsP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B38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16483" wp14:editId="2E494FD5">
                <wp:simplePos x="0" y="0"/>
                <wp:positionH relativeFrom="column">
                  <wp:posOffset>-582930</wp:posOffset>
                </wp:positionH>
                <wp:positionV relativeFrom="paragraph">
                  <wp:posOffset>1963420</wp:posOffset>
                </wp:positionV>
                <wp:extent cx="2585085" cy="2048510"/>
                <wp:effectExtent l="0" t="0" r="2476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048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F235F7" w14:textId="77777777" w:rsidR="00CF7FC4" w:rsidRPr="009E4B38" w:rsidRDefault="004746E5" w:rsidP="00CD475D">
                            <w:pPr>
                              <w:spacing w:after="0"/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 w:rsidRPr="009E4B38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R.E</w:t>
                            </w:r>
                          </w:p>
                          <w:p w14:paraId="530D23F7" w14:textId="77777777" w:rsidR="00CD475D" w:rsidRPr="000F4649" w:rsidRDefault="00F46197" w:rsidP="00CD0E6C">
                            <w:pPr>
                              <w:spacing w:after="0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 w:rsidRPr="000F4649">
                              <w:rPr>
                                <w:rFonts w:ascii="Microsoft PhagsPa" w:hAnsi="Microsoft PhagsPa"/>
                              </w:rPr>
                              <w:t xml:space="preserve">This term we are </w:t>
                            </w:r>
                            <w:r w:rsidR="00CD0E6C" w:rsidRPr="000F4649">
                              <w:rPr>
                                <w:rFonts w:ascii="Microsoft PhagsPa" w:hAnsi="Microsoft PhagsPa"/>
                              </w:rPr>
                              <w:t>focusing</w:t>
                            </w:r>
                            <w:r w:rsidR="009E4B38" w:rsidRPr="000F4649">
                              <w:rPr>
                                <w:rFonts w:ascii="Microsoft PhagsPa" w:hAnsi="Microsoft PhagsPa"/>
                              </w:rPr>
                              <w:t xml:space="preserve"> on</w:t>
                            </w:r>
                            <w:r w:rsidR="000571B4" w:rsidRPr="000F4649">
                              <w:rPr>
                                <w:rFonts w:ascii="Microsoft PhagsPa" w:hAnsi="Microsoft PhagsPa"/>
                              </w:rPr>
                              <w:t xml:space="preserve"> </w:t>
                            </w:r>
                            <w:r w:rsidR="00370449" w:rsidRPr="000F4649">
                              <w:rPr>
                                <w:rFonts w:ascii="Microsoft PhagsPa" w:hAnsi="Microsoft PhagsPa"/>
                              </w:rPr>
                              <w:t>‘Mary’s Journey’</w:t>
                            </w:r>
                            <w:r w:rsidR="000571B4" w:rsidRPr="000F4649">
                              <w:rPr>
                                <w:rFonts w:ascii="Microsoft PhagsPa" w:hAnsi="Microsoft PhagsPa"/>
                              </w:rPr>
                              <w:t xml:space="preserve">. The children will be focusing on life as a journey and how milestones mark key points in life. </w:t>
                            </w:r>
                            <w:r w:rsidR="00370449" w:rsidRPr="000F4649">
                              <w:rPr>
                                <w:rFonts w:ascii="Microsoft PhagsPa" w:hAnsi="Microsoft PhagsPa"/>
                              </w:rPr>
                              <w:t xml:space="preserve">We will then explore how Mary’s journey started using drama and identifying the </w:t>
                            </w:r>
                            <w:r w:rsidR="00370449" w:rsidRPr="000F4649">
                              <w:rPr>
                                <w:rFonts w:ascii="Microsoft PhagsPa" w:hAnsi="Microsoft PhagsPa"/>
                                <w:szCs w:val="18"/>
                              </w:rPr>
                              <w:t>milestones at each stage of her Journey.</w:t>
                            </w:r>
                            <w:r w:rsidR="00370449" w:rsidRPr="000F4649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5.9pt;margin-top:154.6pt;width:203.55pt;height:16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" fillcolor="window" strokecolor="#4f81bd" strokeweight="2pt">
                <v:textbox>
                  <w:txbxContent>
                    <w:p w14:paraId="5CF235F7" w14:textId="77777777" w:rsidR="00CF7FC4" w:rsidRPr="009E4B38" w:rsidRDefault="004746E5" w:rsidP="00CD475D">
                      <w:pPr>
                        <w:spacing w:after="0"/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 w:rsidRPr="009E4B38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R.E</w:t>
                      </w:r>
                    </w:p>
                    <w:p w14:paraId="530D23F7" w14:textId="77777777" w:rsidR="00CD475D" w:rsidRPr="000F4649" w:rsidRDefault="00F46197" w:rsidP="00CD0E6C">
                      <w:pPr>
                        <w:spacing w:after="0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 w:rsidRPr="000F4649">
                        <w:rPr>
                          <w:rFonts w:ascii="Microsoft PhagsPa" w:hAnsi="Microsoft PhagsPa"/>
                        </w:rPr>
                        <w:t xml:space="preserve">This term we are </w:t>
                      </w:r>
                      <w:r w:rsidR="00CD0E6C" w:rsidRPr="000F4649">
                        <w:rPr>
                          <w:rFonts w:ascii="Microsoft PhagsPa" w:hAnsi="Microsoft PhagsPa"/>
                        </w:rPr>
                        <w:t>focusing</w:t>
                      </w:r>
                      <w:r w:rsidR="009E4B38" w:rsidRPr="000F4649">
                        <w:rPr>
                          <w:rFonts w:ascii="Microsoft PhagsPa" w:hAnsi="Microsoft PhagsPa"/>
                        </w:rPr>
                        <w:t xml:space="preserve"> on</w:t>
                      </w:r>
                      <w:r w:rsidR="000571B4" w:rsidRPr="000F4649">
                        <w:rPr>
                          <w:rFonts w:ascii="Microsoft PhagsPa" w:hAnsi="Microsoft PhagsPa"/>
                        </w:rPr>
                        <w:t xml:space="preserve"> </w:t>
                      </w:r>
                      <w:r w:rsidR="00370449" w:rsidRPr="000F4649">
                        <w:rPr>
                          <w:rFonts w:ascii="Microsoft PhagsPa" w:hAnsi="Microsoft PhagsPa"/>
                        </w:rPr>
                        <w:t>‘Mary’s Journey’</w:t>
                      </w:r>
                      <w:r w:rsidR="000571B4" w:rsidRPr="000F4649">
                        <w:rPr>
                          <w:rFonts w:ascii="Microsoft PhagsPa" w:hAnsi="Microsoft PhagsPa"/>
                        </w:rPr>
                        <w:t xml:space="preserve">. The children will be focusing on life as a journey and how milestones mark key points in life. </w:t>
                      </w:r>
                      <w:r w:rsidR="00370449" w:rsidRPr="000F4649">
                        <w:rPr>
                          <w:rFonts w:ascii="Microsoft PhagsPa" w:hAnsi="Microsoft PhagsPa"/>
                        </w:rPr>
                        <w:t xml:space="preserve">We will then explore how Mary’s journey started using drama and identifying the </w:t>
                      </w:r>
                      <w:r w:rsidR="00370449" w:rsidRPr="000F4649">
                        <w:rPr>
                          <w:rFonts w:ascii="Microsoft PhagsPa" w:hAnsi="Microsoft PhagsPa"/>
                          <w:szCs w:val="18"/>
                        </w:rPr>
                        <w:t>milestones at each stage of her Journey.</w:t>
                      </w:r>
                      <w:r w:rsidR="00370449" w:rsidRPr="000F4649">
                        <w:rPr>
                          <w:rFonts w:ascii="Microsoft PhagsPa" w:hAnsi="Microsoft PhagsPa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E4B38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0CE15" wp14:editId="6CE3FD8A">
                <wp:simplePos x="0" y="0"/>
                <wp:positionH relativeFrom="column">
                  <wp:posOffset>2101215</wp:posOffset>
                </wp:positionH>
                <wp:positionV relativeFrom="paragraph">
                  <wp:posOffset>1954530</wp:posOffset>
                </wp:positionV>
                <wp:extent cx="1432560" cy="2044065"/>
                <wp:effectExtent l="0" t="0" r="1524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04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485421" w14:textId="77777777" w:rsidR="00C54146" w:rsidRPr="009E4B38" w:rsidRDefault="00CF7FC4" w:rsidP="004A116E">
                            <w:pPr>
                              <w:jc w:val="center"/>
                              <w:rPr>
                                <w:rFonts w:ascii="Microsoft PhagsPa" w:hAnsi="Microsoft PhagsPa"/>
                                <w:sz w:val="20"/>
                                <w:szCs w:val="20"/>
                              </w:rPr>
                            </w:pPr>
                            <w:r w:rsidRPr="009E4B38">
                              <w:rPr>
                                <w:rFonts w:ascii="Microsoft PhagsPa" w:hAnsi="Microsoft PhagsPa"/>
                                <w:b/>
                                <w:sz w:val="32"/>
                                <w:szCs w:val="20"/>
                                <w:u w:val="single"/>
                              </w:rPr>
                              <w:t>Music</w:t>
                            </w:r>
                            <w:r w:rsidR="004A116E" w:rsidRPr="009E4B38">
                              <w:rPr>
                                <w:rFonts w:ascii="Microsoft PhagsPa" w:hAnsi="Microsoft PhagsPa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4A116E" w:rsidRPr="00F46197">
                              <w:rPr>
                                <w:rFonts w:ascii="Microsoft PhagsPa" w:hAnsi="Microsoft PhagsPa"/>
                                <w:szCs w:val="20"/>
                              </w:rPr>
                              <w:t>This year we will be</w:t>
                            </w:r>
                            <w:r w:rsidR="004A116E" w:rsidRPr="00F46197">
                              <w:rPr>
                                <w:rFonts w:ascii="Microsoft PhagsPa" w:hAnsi="Microsoft PhagsPa"/>
                                <w:b/>
                                <w:szCs w:val="20"/>
                              </w:rPr>
                              <w:t xml:space="preserve"> </w:t>
                            </w:r>
                            <w:r w:rsidR="004A116E" w:rsidRPr="00F46197">
                              <w:rPr>
                                <w:rFonts w:ascii="Microsoft PhagsPa" w:hAnsi="Microsoft PhagsPa"/>
                                <w:szCs w:val="20"/>
                              </w:rPr>
                              <w:t>learning to play guitars. We will have weekly lessons and be working towards an assembly for parents</w:t>
                            </w:r>
                            <w:r w:rsidR="004A116E" w:rsidRPr="009E4B38">
                              <w:rPr>
                                <w:rFonts w:ascii="Microsoft PhagsPa" w:hAnsi="Microsoft PhagsP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D064CE" w14:textId="77777777" w:rsidR="004A116E" w:rsidRPr="009E4B38" w:rsidRDefault="004A116E" w:rsidP="004A11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5.45pt;margin-top:153.9pt;width:112.8pt;height:16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" fillcolor="window" strokecolor="#4f81bd" strokeweight="2pt">
                <v:textbox>
                  <w:txbxContent>
                    <w:p w14:paraId="51485421" w14:textId="77777777" w:rsidR="00C54146" w:rsidRPr="009E4B38" w:rsidRDefault="00CF7FC4" w:rsidP="004A116E">
                      <w:pPr>
                        <w:jc w:val="center"/>
                        <w:rPr>
                          <w:rFonts w:ascii="Microsoft PhagsPa" w:hAnsi="Microsoft PhagsPa"/>
                          <w:sz w:val="20"/>
                          <w:szCs w:val="20"/>
                        </w:rPr>
                      </w:pPr>
                      <w:r w:rsidRPr="009E4B38">
                        <w:rPr>
                          <w:rFonts w:ascii="Microsoft PhagsPa" w:hAnsi="Microsoft PhagsPa"/>
                          <w:b/>
                          <w:sz w:val="32"/>
                          <w:szCs w:val="20"/>
                          <w:u w:val="single"/>
                        </w:rPr>
                        <w:t>Music</w:t>
                      </w:r>
                      <w:r w:rsidR="004A116E" w:rsidRPr="009E4B38">
                        <w:rPr>
                          <w:rFonts w:ascii="Microsoft PhagsPa" w:hAnsi="Microsoft PhagsPa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4A116E" w:rsidRPr="00F46197">
                        <w:rPr>
                          <w:rFonts w:ascii="Microsoft PhagsPa" w:hAnsi="Microsoft PhagsPa"/>
                          <w:szCs w:val="20"/>
                        </w:rPr>
                        <w:t>This year we will be</w:t>
                      </w:r>
                      <w:r w:rsidR="004A116E" w:rsidRPr="00F46197">
                        <w:rPr>
                          <w:rFonts w:ascii="Microsoft PhagsPa" w:hAnsi="Microsoft PhagsPa"/>
                          <w:b/>
                          <w:szCs w:val="20"/>
                        </w:rPr>
                        <w:t xml:space="preserve"> </w:t>
                      </w:r>
                      <w:r w:rsidR="004A116E" w:rsidRPr="00F46197">
                        <w:rPr>
                          <w:rFonts w:ascii="Microsoft PhagsPa" w:hAnsi="Microsoft PhagsPa"/>
                          <w:szCs w:val="20"/>
                        </w:rPr>
                        <w:t>learning to play guitars. We will have weekly lessons and be working towards an assembly for parents</w:t>
                      </w:r>
                      <w:r w:rsidR="004A116E" w:rsidRPr="009E4B38">
                        <w:rPr>
                          <w:rFonts w:ascii="Microsoft PhagsPa" w:hAnsi="Microsoft PhagsPa"/>
                          <w:sz w:val="20"/>
                          <w:szCs w:val="20"/>
                        </w:rPr>
                        <w:t>.</w:t>
                      </w:r>
                    </w:p>
                    <w:p w14:paraId="5ED064CE" w14:textId="77777777" w:rsidR="004A116E" w:rsidRPr="009E4B38" w:rsidRDefault="004A116E" w:rsidP="004A116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B38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C753A" wp14:editId="355D4127">
                <wp:simplePos x="0" y="0"/>
                <wp:positionH relativeFrom="column">
                  <wp:posOffset>3630295</wp:posOffset>
                </wp:positionH>
                <wp:positionV relativeFrom="paragraph">
                  <wp:posOffset>1972945</wp:posOffset>
                </wp:positionV>
                <wp:extent cx="1555750" cy="2034540"/>
                <wp:effectExtent l="57150" t="38100" r="82550" b="990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0345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0A9A" w14:textId="77777777" w:rsidR="00C54146" w:rsidRPr="009E4B38" w:rsidRDefault="00C54146" w:rsidP="00D06A32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u w:val="single"/>
                              </w:rPr>
                            </w:pPr>
                            <w:r w:rsidRPr="009E4B38">
                              <w:rPr>
                                <w:rFonts w:ascii="Microsoft PhagsPa" w:hAnsi="Microsoft PhagsPa"/>
                                <w:b/>
                                <w:sz w:val="28"/>
                                <w:u w:val="single"/>
                              </w:rPr>
                              <w:t xml:space="preserve">Year 4 </w:t>
                            </w:r>
                            <w:r w:rsidR="00D06A32" w:rsidRPr="009E4B38">
                              <w:rPr>
                                <w:rFonts w:ascii="Microsoft PhagsPa" w:hAnsi="Microsoft PhagsPa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D06A32" w:rsidRPr="009E4B38">
                              <w:rPr>
                                <w:rFonts w:ascii="Microsoft PhagsPa" w:hAnsi="Microsoft PhagsPa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1D730D" wp14:editId="5DD39476">
                                  <wp:extent cx="668740" cy="6687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-Logo-300x30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180" cy="66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4B38">
                              <w:rPr>
                                <w:rFonts w:ascii="Microsoft PhagsPa" w:hAnsi="Microsoft PhagsPa"/>
                                <w:b/>
                                <w:sz w:val="28"/>
                                <w:u w:val="single"/>
                              </w:rPr>
                              <w:t>Home/School Sheet</w:t>
                            </w:r>
                          </w:p>
                          <w:p w14:paraId="26D29FD2" w14:textId="77777777" w:rsidR="00C54146" w:rsidRPr="009E4B38" w:rsidRDefault="00B6172F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28"/>
                                <w:u w:val="single"/>
                              </w:rPr>
                              <w:t>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5.85pt;margin-top:155.35pt;width:122.5pt;height:1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1FB0A9A" w14:textId="77777777" w:rsidR="00C54146" w:rsidRPr="009E4B38" w:rsidRDefault="00C54146" w:rsidP="00D06A32">
                      <w:pPr>
                        <w:jc w:val="center"/>
                        <w:rPr>
                          <w:rFonts w:ascii="Microsoft PhagsPa" w:hAnsi="Microsoft PhagsPa"/>
                          <w:b/>
                          <w:u w:val="single"/>
                        </w:rPr>
                      </w:pPr>
                      <w:r w:rsidRPr="009E4B38">
                        <w:rPr>
                          <w:rFonts w:ascii="Microsoft PhagsPa" w:hAnsi="Microsoft PhagsPa"/>
                          <w:b/>
                          <w:sz w:val="28"/>
                          <w:u w:val="single"/>
                        </w:rPr>
                        <w:t xml:space="preserve">Year 4 </w:t>
                      </w:r>
                      <w:r w:rsidR="00D06A32" w:rsidRPr="009E4B38">
                        <w:rPr>
                          <w:rFonts w:ascii="Microsoft PhagsPa" w:hAnsi="Microsoft PhagsPa"/>
                          <w:b/>
                          <w:sz w:val="28"/>
                          <w:u w:val="single"/>
                        </w:rPr>
                        <w:br/>
                      </w:r>
                      <w:r w:rsidR="00D06A32" w:rsidRPr="009E4B38">
                        <w:rPr>
                          <w:rFonts w:ascii="Microsoft PhagsPa" w:hAnsi="Microsoft PhagsPa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D1D730D" wp14:editId="5DD39476">
                            <wp:extent cx="668740" cy="6687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-Logo-300x30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180" cy="66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4B38">
                        <w:rPr>
                          <w:rFonts w:ascii="Microsoft PhagsPa" w:hAnsi="Microsoft PhagsPa"/>
                          <w:b/>
                          <w:sz w:val="28"/>
                          <w:u w:val="single"/>
                        </w:rPr>
                        <w:t>Home/School Sheet</w:t>
                      </w:r>
                    </w:p>
                    <w:p w14:paraId="26D29FD2" w14:textId="77777777" w:rsidR="00C54146" w:rsidRPr="009E4B38" w:rsidRDefault="00B6172F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28"/>
                          <w:u w:val="single"/>
                        </w:rPr>
                        <w:t>Autumn 2</w:t>
                      </w:r>
                    </w:p>
                  </w:txbxContent>
                </v:textbox>
              </v:shape>
            </w:pict>
          </mc:Fallback>
        </mc:AlternateContent>
      </w:r>
      <w:r w:rsidRPr="009E4B38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04D7E" wp14:editId="4532B2DD">
                <wp:simplePos x="0" y="0"/>
                <wp:positionH relativeFrom="column">
                  <wp:posOffset>5312410</wp:posOffset>
                </wp:positionH>
                <wp:positionV relativeFrom="paragraph">
                  <wp:posOffset>1962785</wp:posOffset>
                </wp:positionV>
                <wp:extent cx="1432560" cy="2048510"/>
                <wp:effectExtent l="0" t="0" r="1524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048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E65E6F" w14:textId="21A6070B" w:rsidR="00C54146" w:rsidRPr="009E4B38" w:rsidRDefault="00CF7FC4" w:rsidP="002F6E0F">
                            <w:pPr>
                              <w:jc w:val="center"/>
                              <w:rPr>
                                <w:rFonts w:ascii="Microsoft PhagsPa" w:hAnsi="Microsoft PhagsPa"/>
                                <w:bCs/>
                              </w:rPr>
                            </w:pPr>
                            <w:r w:rsidRPr="009E4B38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PE</w:t>
                            </w:r>
                            <w:r w:rsidR="002F6E0F" w:rsidRPr="009E4B38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br/>
                            </w:r>
                            <w:r w:rsidR="002F6E0F" w:rsidRPr="009E4B38">
                              <w:rPr>
                                <w:rFonts w:ascii="Microsoft PhagsPa" w:hAnsi="Microsoft PhagsPa"/>
                                <w:bCs/>
                              </w:rPr>
                              <w:t xml:space="preserve">This half term we will be </w:t>
                            </w:r>
                            <w:r w:rsidR="00B4126E">
                              <w:rPr>
                                <w:rFonts w:ascii="Microsoft PhagsPa" w:hAnsi="Microsoft PhagsPa"/>
                                <w:bCs/>
                              </w:rPr>
                              <w:t>completing a yoga and peer massage course.</w:t>
                            </w:r>
                          </w:p>
                          <w:p w14:paraId="2FC1ACCE" w14:textId="77777777" w:rsidR="00D06A32" w:rsidRPr="00F20858" w:rsidRDefault="00D06A32" w:rsidP="002F6E0F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 w:rsidRPr="00F20858">
                              <w:rPr>
                                <w:rFonts w:ascii="Microsoft PhagsPa" w:hAnsi="Microsoft PhagsPa"/>
                                <w:bCs/>
                                <w:sz w:val="20"/>
                              </w:rPr>
                              <w:t>Please ensure your child brings a full P.E. kit and wate</w:t>
                            </w:r>
                            <w:r w:rsidR="00F20858" w:rsidRPr="00F20858">
                              <w:rPr>
                                <w:rFonts w:ascii="Microsoft PhagsPa" w:hAnsi="Microsoft PhagsPa"/>
                                <w:bCs/>
                                <w:sz w:val="20"/>
                              </w:rPr>
                              <w:t>r</w:t>
                            </w:r>
                            <w:r w:rsidRPr="00F20858">
                              <w:rPr>
                                <w:rFonts w:ascii="Microsoft PhagsPa" w:hAnsi="Microsoft PhagsPa"/>
                                <w:bCs/>
                                <w:sz w:val="20"/>
                              </w:rPr>
                              <w:t xml:space="preserve"> bottle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8.3pt;margin-top:154.55pt;width:112.8pt;height:16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" fillcolor="window" strokecolor="#4f81bd" strokeweight="2pt">
                <v:textbox>
                  <w:txbxContent>
                    <w:p w14:paraId="5BE65E6F" w14:textId="21A6070B" w:rsidR="00C54146" w:rsidRPr="009E4B38" w:rsidRDefault="00CF7FC4" w:rsidP="002F6E0F">
                      <w:pPr>
                        <w:jc w:val="center"/>
                        <w:rPr>
                          <w:rFonts w:ascii="Microsoft PhagsPa" w:hAnsi="Microsoft PhagsPa"/>
                          <w:bCs/>
                        </w:rPr>
                      </w:pPr>
                      <w:r w:rsidRPr="009E4B38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PE</w:t>
                      </w:r>
                      <w:r w:rsidR="002F6E0F" w:rsidRPr="009E4B38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br/>
                      </w:r>
                      <w:r w:rsidR="002F6E0F" w:rsidRPr="009E4B38">
                        <w:rPr>
                          <w:rFonts w:ascii="Microsoft PhagsPa" w:hAnsi="Microsoft PhagsPa"/>
                          <w:bCs/>
                        </w:rPr>
                        <w:t xml:space="preserve">This half term we will be </w:t>
                      </w:r>
                      <w:r w:rsidR="00B4126E">
                        <w:rPr>
                          <w:rFonts w:ascii="Microsoft PhagsPa" w:hAnsi="Microsoft PhagsPa"/>
                          <w:bCs/>
                        </w:rPr>
                        <w:t>completing a yoga and peer massage course.</w:t>
                      </w:r>
                    </w:p>
                    <w:p w14:paraId="2FC1ACCE" w14:textId="77777777" w:rsidR="00D06A32" w:rsidRPr="00F20858" w:rsidRDefault="00D06A32" w:rsidP="002F6E0F">
                      <w:pPr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 w:rsidRPr="00F20858">
                        <w:rPr>
                          <w:rFonts w:ascii="Microsoft PhagsPa" w:hAnsi="Microsoft PhagsPa"/>
                          <w:bCs/>
                          <w:sz w:val="20"/>
                        </w:rPr>
                        <w:t>Please ensure your child brings a full P.E. kit and wate</w:t>
                      </w:r>
                      <w:r w:rsidR="00F20858" w:rsidRPr="00F20858">
                        <w:rPr>
                          <w:rFonts w:ascii="Microsoft PhagsPa" w:hAnsi="Microsoft PhagsPa"/>
                          <w:bCs/>
                          <w:sz w:val="20"/>
                        </w:rPr>
                        <w:t>r</w:t>
                      </w:r>
                      <w:r w:rsidRPr="00F20858">
                        <w:rPr>
                          <w:rFonts w:ascii="Microsoft PhagsPa" w:hAnsi="Microsoft PhagsPa"/>
                          <w:bCs/>
                          <w:sz w:val="20"/>
                        </w:rPr>
                        <w:t xml:space="preserve"> bottle to school.</w:t>
                      </w:r>
                    </w:p>
                  </w:txbxContent>
                </v:textbox>
              </v:shape>
            </w:pict>
          </mc:Fallback>
        </mc:AlternateContent>
      </w:r>
      <w:r w:rsidRPr="009E4B38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3BCC6" wp14:editId="6B820B7A">
                <wp:simplePos x="0" y="0"/>
                <wp:positionH relativeFrom="column">
                  <wp:posOffset>6843395</wp:posOffset>
                </wp:positionH>
                <wp:positionV relativeFrom="paragraph">
                  <wp:posOffset>1962785</wp:posOffset>
                </wp:positionV>
                <wp:extent cx="2585085" cy="2048510"/>
                <wp:effectExtent l="0" t="0" r="2476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048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491D57" w14:textId="77777777" w:rsidR="0000661E" w:rsidRPr="001927D9" w:rsidRDefault="0000661E" w:rsidP="0000661E">
                            <w:pPr>
                              <w:spacing w:after="0"/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 w:rsidRPr="001927D9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0CF75C6A" w14:textId="77777777" w:rsidR="0000661E" w:rsidRPr="0000661E" w:rsidRDefault="0000661E" w:rsidP="00F46197">
                            <w:pPr>
                              <w:jc w:val="center"/>
                              <w:rPr>
                                <w:rFonts w:ascii="Microsoft PhagsPa" w:hAnsi="Microsoft PhagsPa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</w:rPr>
                              <w:t>This year we have introduc</w:t>
                            </w:r>
                            <w:r w:rsidR="00F46197">
                              <w:rPr>
                                <w:rFonts w:ascii="Microsoft PhagsPa" w:hAnsi="Microsoft PhagsPa"/>
                              </w:rPr>
                              <w:t>ed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 new and exciting </w:t>
                            </w:r>
                            <w:r w:rsidR="00F46197">
                              <w:rPr>
                                <w:rFonts w:ascii="Microsoft PhagsPa" w:hAnsi="Microsoft PhagsPa"/>
                              </w:rPr>
                              <w:t>PSHE lessons. We will be attending lots of mindfulness assemblies throughout the week and having a special mindfulness hour every Friday 2-3pm. The topic this half term is ‘</w:t>
                            </w:r>
                            <w:r w:rsidR="00B6172F">
                              <w:rPr>
                                <w:rFonts w:ascii="Microsoft PhagsPa" w:hAnsi="Microsoft PhagsPa"/>
                              </w:rPr>
                              <w:t>Celebrating differences’</w:t>
                            </w:r>
                            <w:r w:rsidRPr="0000661E">
                              <w:rPr>
                                <w:rFonts w:ascii="Microsoft PhagsPa" w:hAnsi="Microsoft PhagsPa"/>
                              </w:rPr>
                              <w:t>.</w:t>
                            </w:r>
                          </w:p>
                          <w:p w14:paraId="08A0FEC4" w14:textId="77777777" w:rsidR="004A116E" w:rsidRPr="00B831F8" w:rsidRDefault="00F46197" w:rsidP="004A11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38.85pt;margin-top:154.55pt;width:203.55pt;height:16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" fillcolor="window" strokecolor="#4f81bd" strokeweight="2pt">
                <v:textbox>
                  <w:txbxContent>
                    <w:p w14:paraId="21491D57" w14:textId="77777777" w:rsidR="0000661E" w:rsidRPr="001927D9" w:rsidRDefault="0000661E" w:rsidP="0000661E">
                      <w:pPr>
                        <w:spacing w:after="0"/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 w:rsidRPr="001927D9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0CF75C6A" w14:textId="77777777" w:rsidR="0000661E" w:rsidRPr="0000661E" w:rsidRDefault="0000661E" w:rsidP="00F46197">
                      <w:pPr>
                        <w:jc w:val="center"/>
                        <w:rPr>
                          <w:rFonts w:ascii="Microsoft PhagsPa" w:hAnsi="Microsoft PhagsPa"/>
                        </w:rPr>
                      </w:pPr>
                      <w:r>
                        <w:rPr>
                          <w:rFonts w:ascii="Microsoft PhagsPa" w:hAnsi="Microsoft PhagsPa"/>
                        </w:rPr>
                        <w:t>This year we have introduc</w:t>
                      </w:r>
                      <w:r w:rsidR="00F46197">
                        <w:rPr>
                          <w:rFonts w:ascii="Microsoft PhagsPa" w:hAnsi="Microsoft PhagsPa"/>
                        </w:rPr>
                        <w:t>ed</w:t>
                      </w:r>
                      <w:r>
                        <w:rPr>
                          <w:rFonts w:ascii="Microsoft PhagsPa" w:hAnsi="Microsoft PhagsPa"/>
                        </w:rPr>
                        <w:t xml:space="preserve"> new and exciting </w:t>
                      </w:r>
                      <w:r w:rsidR="00F46197">
                        <w:rPr>
                          <w:rFonts w:ascii="Microsoft PhagsPa" w:hAnsi="Microsoft PhagsPa"/>
                        </w:rPr>
                        <w:t>PSHE lessons. We will be attending lots of mindfulness assemblies throughout the week and having a special mindfulness hour every Friday 2-3pm. The topic this half term is ‘</w:t>
                      </w:r>
                      <w:r w:rsidR="00B6172F">
                        <w:rPr>
                          <w:rFonts w:ascii="Microsoft PhagsPa" w:hAnsi="Microsoft PhagsPa"/>
                        </w:rPr>
                        <w:t>Celebrating differences’</w:t>
                      </w:r>
                      <w:r w:rsidRPr="0000661E">
                        <w:rPr>
                          <w:rFonts w:ascii="Microsoft PhagsPa" w:hAnsi="Microsoft PhagsPa"/>
                        </w:rPr>
                        <w:t>.</w:t>
                      </w:r>
                    </w:p>
                    <w:p w14:paraId="08A0FEC4" w14:textId="77777777" w:rsidR="004A116E" w:rsidRPr="00B831F8" w:rsidRDefault="00F46197" w:rsidP="004A116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E4B38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DAFD2" wp14:editId="67143B72">
                <wp:simplePos x="0" y="0"/>
                <wp:positionH relativeFrom="column">
                  <wp:posOffset>-586740</wp:posOffset>
                </wp:positionH>
                <wp:positionV relativeFrom="paragraph">
                  <wp:posOffset>-535305</wp:posOffset>
                </wp:positionV>
                <wp:extent cx="3578225" cy="2388870"/>
                <wp:effectExtent l="0" t="0" r="2222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388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32611" w14:textId="72D1246C" w:rsidR="00B4126E" w:rsidRPr="00B4126E" w:rsidRDefault="00CF7FC4" w:rsidP="00B412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474D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English</w:t>
                            </w:r>
                            <w:r w:rsidR="00B4126E" w:rsidRPr="00B412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26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4126E">
                              <w:rPr>
                                <w:rFonts w:ascii="Microsoft PhagsPa" w:hAnsi="Microsoft PhagsPa"/>
                              </w:rPr>
                              <w:t>This term</w:t>
                            </w:r>
                            <w:r w:rsidR="00B4126E" w:rsidRPr="00B4126E">
                              <w:rPr>
                                <w:rFonts w:ascii="Microsoft PhagsPa" w:hAnsi="Microsoft PhagsPa"/>
                              </w:rPr>
                              <w:t xml:space="preserve"> we will move on to complete our work on imaginary worlds. Children will look at emotions within a setting as well as use amazing adjectives and adverbs to describe settings and then creating their own imaginary world story. </w:t>
                            </w:r>
                          </w:p>
                          <w:p w14:paraId="62828FB6" w14:textId="558FA55B" w:rsidR="00C54146" w:rsidRPr="00B4126E" w:rsidRDefault="008B28E7" w:rsidP="008B28E7">
                            <w:pPr>
                              <w:jc w:val="center"/>
                              <w:rPr>
                                <w:rFonts w:ascii="Microsoft PhagsPa" w:hAnsi="Microsoft PhagsPa"/>
                              </w:rPr>
                            </w:pPr>
                            <w:r w:rsidRPr="00B4126E">
                              <w:rPr>
                                <w:rFonts w:ascii="Microsoft PhagsPa" w:hAnsi="Microsoft PhagsPa"/>
                              </w:rPr>
                              <w:t>In November, we will take part in anti-bullying activities and complete some drama based lessons after looking at Lowry’s painting ‘The Fight.’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6.2pt;margin-top:-42.15pt;width:281.75pt;height:1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" fillcolor="white [3201]" strokecolor="#4f81bd [3204]" strokeweight="2pt">
                <v:textbox>
                  <w:txbxContent>
                    <w:p w14:paraId="67932611" w14:textId="72D1246C" w:rsidR="00B4126E" w:rsidRPr="00B4126E" w:rsidRDefault="00CF7FC4" w:rsidP="00B412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474D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English</w:t>
                      </w:r>
                      <w:r w:rsidR="00B4126E" w:rsidRPr="00B4126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4126E">
                        <w:rPr>
                          <w:sz w:val="24"/>
                          <w:szCs w:val="24"/>
                        </w:rPr>
                        <w:br/>
                      </w:r>
                      <w:r w:rsidR="00B4126E">
                        <w:rPr>
                          <w:rFonts w:ascii="Microsoft PhagsPa" w:hAnsi="Microsoft PhagsPa"/>
                        </w:rPr>
                        <w:t>This term</w:t>
                      </w:r>
                      <w:r w:rsidR="00B4126E" w:rsidRPr="00B4126E">
                        <w:rPr>
                          <w:rFonts w:ascii="Microsoft PhagsPa" w:hAnsi="Microsoft PhagsPa"/>
                        </w:rPr>
                        <w:t xml:space="preserve"> we will move on to complete our work on imaginary worlds. Children will look at emotions within a setting as well as use amazing adjectives and adverbs to describe settings and then creating their own imaginary world story. </w:t>
                      </w:r>
                    </w:p>
                    <w:p w14:paraId="62828FB6" w14:textId="558FA55B" w:rsidR="00C54146" w:rsidRPr="00B4126E" w:rsidRDefault="008B28E7" w:rsidP="008B28E7">
                      <w:pPr>
                        <w:jc w:val="center"/>
                        <w:rPr>
                          <w:rFonts w:ascii="Microsoft PhagsPa" w:hAnsi="Microsoft PhagsPa"/>
                        </w:rPr>
                      </w:pPr>
                      <w:r w:rsidRPr="00B4126E">
                        <w:rPr>
                          <w:rFonts w:ascii="Microsoft PhagsPa" w:hAnsi="Microsoft PhagsPa"/>
                        </w:rPr>
                        <w:t>In November, we will take part in anti-bullying activities and complete some drama based lessons after looking at Lowry’s painting ‘The Fight.’</w:t>
                      </w:r>
                    </w:p>
                  </w:txbxContent>
                </v:textbox>
              </v:shape>
            </w:pict>
          </mc:Fallback>
        </mc:AlternateContent>
      </w:r>
      <w:r w:rsidRPr="009E4B38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B4BC4" wp14:editId="13FB58C3">
                <wp:simplePos x="0" y="0"/>
                <wp:positionH relativeFrom="column">
                  <wp:posOffset>3114040</wp:posOffset>
                </wp:positionH>
                <wp:positionV relativeFrom="paragraph">
                  <wp:posOffset>-535305</wp:posOffset>
                </wp:positionV>
                <wp:extent cx="2606675" cy="2388870"/>
                <wp:effectExtent l="0" t="0" r="222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2388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A9E53" w14:textId="77777777" w:rsidR="00CF7FC4" w:rsidRPr="008B28E7" w:rsidRDefault="008B28E7" w:rsidP="00B831F8">
                            <w:pPr>
                              <w:spacing w:after="0"/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 w:rsidRPr="008B28E7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0098B338" w14:textId="77777777" w:rsidR="00CD0E6C" w:rsidRPr="000F4649" w:rsidRDefault="0041064D" w:rsidP="000571B4">
                            <w:pPr>
                              <w:spacing w:after="0" w:line="240" w:lineRule="auto"/>
                              <w:jc w:val="center"/>
                              <w:rPr>
                                <w:rFonts w:ascii="Microsoft PhagsPa" w:hAnsi="Microsoft PhagsPa"/>
                                <w:szCs w:val="21"/>
                              </w:rPr>
                            </w:pPr>
                            <w:r w:rsidRPr="000F4649">
                              <w:rPr>
                                <w:rFonts w:ascii="Microsoft PhagsPa" w:hAnsi="Microsoft PhagsPa"/>
                                <w:szCs w:val="21"/>
                              </w:rPr>
                              <w:t xml:space="preserve">Our </w:t>
                            </w:r>
                            <w:r w:rsidR="008B28E7" w:rsidRPr="000F4649">
                              <w:rPr>
                                <w:rFonts w:ascii="Microsoft PhagsPa" w:hAnsi="Microsoft PhagsPa"/>
                                <w:szCs w:val="21"/>
                              </w:rPr>
                              <w:t>geography</w:t>
                            </w:r>
                            <w:r w:rsidRPr="000F4649">
                              <w:rPr>
                                <w:rFonts w:ascii="Microsoft PhagsPa" w:hAnsi="Microsoft PhagsPa"/>
                                <w:szCs w:val="21"/>
                              </w:rPr>
                              <w:t xml:space="preserve"> topic will aim to answer the question: ‘</w:t>
                            </w:r>
                            <w:r w:rsidR="008B28E7" w:rsidRPr="000F4649">
                              <w:rPr>
                                <w:rFonts w:ascii="Microsoft PhagsPa" w:hAnsi="Microsoft PhagsPa"/>
                              </w:rPr>
                              <w:t>Where would you choose to build a city</w:t>
                            </w:r>
                            <w:r w:rsidRPr="000F4649">
                              <w:rPr>
                                <w:rFonts w:ascii="Microsoft PhagsPa" w:hAnsi="Microsoft PhagsPa"/>
                              </w:rPr>
                              <w:t xml:space="preserve">?’ We will start this term by </w:t>
                            </w:r>
                            <w:r w:rsidR="008B28E7" w:rsidRPr="000F4649">
                              <w:rPr>
                                <w:rFonts w:ascii="Microsoft PhagsPa" w:hAnsi="Microsoft PhagsPa"/>
                              </w:rPr>
                              <w:t>exploring both past and modern settlement</w:t>
                            </w:r>
                            <w:r w:rsidR="00DA0AAC" w:rsidRPr="000F4649">
                              <w:rPr>
                                <w:rFonts w:ascii="Microsoft PhagsPa" w:hAnsi="Microsoft PhagsPa"/>
                              </w:rPr>
                              <w:t xml:space="preserve">s and how they got their names. The children will then use their mapping skills to compare land use and investigate transport links before finally designing their own settlement.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5.2pt;margin-top:-42.15pt;width:205.25pt;height:1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" fillcolor="white [3201]" strokecolor="#4f81bd [3204]" strokeweight="2pt">
                <v:textbox>
                  <w:txbxContent>
                    <w:p w14:paraId="43FA9E53" w14:textId="77777777" w:rsidR="00CF7FC4" w:rsidRPr="008B28E7" w:rsidRDefault="008B28E7" w:rsidP="00B831F8">
                      <w:pPr>
                        <w:spacing w:after="0"/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 w:rsidRPr="008B28E7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14:paraId="0098B338" w14:textId="77777777" w:rsidR="00CD0E6C" w:rsidRPr="000F4649" w:rsidRDefault="0041064D" w:rsidP="000571B4">
                      <w:pPr>
                        <w:spacing w:after="0" w:line="240" w:lineRule="auto"/>
                        <w:jc w:val="center"/>
                        <w:rPr>
                          <w:rFonts w:ascii="Microsoft PhagsPa" w:hAnsi="Microsoft PhagsPa"/>
                          <w:szCs w:val="21"/>
                        </w:rPr>
                      </w:pPr>
                      <w:r w:rsidRPr="000F4649">
                        <w:rPr>
                          <w:rFonts w:ascii="Microsoft PhagsPa" w:hAnsi="Microsoft PhagsPa"/>
                          <w:szCs w:val="21"/>
                        </w:rPr>
                        <w:t xml:space="preserve">Our </w:t>
                      </w:r>
                      <w:r w:rsidR="008B28E7" w:rsidRPr="000F4649">
                        <w:rPr>
                          <w:rFonts w:ascii="Microsoft PhagsPa" w:hAnsi="Microsoft PhagsPa"/>
                          <w:szCs w:val="21"/>
                        </w:rPr>
                        <w:t>geography</w:t>
                      </w:r>
                      <w:r w:rsidRPr="000F4649">
                        <w:rPr>
                          <w:rFonts w:ascii="Microsoft PhagsPa" w:hAnsi="Microsoft PhagsPa"/>
                          <w:szCs w:val="21"/>
                        </w:rPr>
                        <w:t xml:space="preserve"> topic will aim to answer the question: ‘</w:t>
                      </w:r>
                      <w:r w:rsidR="008B28E7" w:rsidRPr="000F4649">
                        <w:rPr>
                          <w:rFonts w:ascii="Microsoft PhagsPa" w:hAnsi="Microsoft PhagsPa"/>
                        </w:rPr>
                        <w:t>Where would you choose to build a city</w:t>
                      </w:r>
                      <w:r w:rsidRPr="000F4649">
                        <w:rPr>
                          <w:rFonts w:ascii="Microsoft PhagsPa" w:hAnsi="Microsoft PhagsPa"/>
                        </w:rPr>
                        <w:t xml:space="preserve">?’ We will start this term by </w:t>
                      </w:r>
                      <w:r w:rsidR="008B28E7" w:rsidRPr="000F4649">
                        <w:rPr>
                          <w:rFonts w:ascii="Microsoft PhagsPa" w:hAnsi="Microsoft PhagsPa"/>
                        </w:rPr>
                        <w:t>exploring both past and modern settlement</w:t>
                      </w:r>
                      <w:r w:rsidR="00DA0AAC" w:rsidRPr="000F4649">
                        <w:rPr>
                          <w:rFonts w:ascii="Microsoft PhagsPa" w:hAnsi="Microsoft PhagsPa"/>
                        </w:rPr>
                        <w:t xml:space="preserve">s and how they got their names. The children will then use their mapping skills to compare land use and investigate transport links before finally designing their own settlement. </w:t>
                      </w:r>
                    </w:p>
                  </w:txbxContent>
                </v:textbox>
              </v:shape>
            </w:pict>
          </mc:Fallback>
        </mc:AlternateContent>
      </w:r>
      <w:r w:rsidRPr="009E4B38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30847" wp14:editId="32C91878">
                <wp:simplePos x="0" y="0"/>
                <wp:positionH relativeFrom="column">
                  <wp:posOffset>5761990</wp:posOffset>
                </wp:positionH>
                <wp:positionV relativeFrom="paragraph">
                  <wp:posOffset>-543560</wp:posOffset>
                </wp:positionV>
                <wp:extent cx="3665855" cy="2397760"/>
                <wp:effectExtent l="0" t="0" r="1079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2397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7F264" w14:textId="1018607D" w:rsidR="00D06A32" w:rsidRPr="00D94753" w:rsidRDefault="00CF7FC4" w:rsidP="000F4649">
                            <w:pPr>
                              <w:spacing w:line="240" w:lineRule="auto"/>
                              <w:jc w:val="center"/>
                              <w:rPr>
                                <w:rFonts w:ascii="Microsoft PhagsPa" w:hAnsi="Microsoft PhagsPa"/>
                                <w:bCs/>
                              </w:rPr>
                            </w:pPr>
                            <w:r w:rsidRPr="009E4B38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Maths</w:t>
                            </w:r>
                            <w:r w:rsidR="00D06A32" w:rsidRPr="009E4B38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br/>
                            </w:r>
                            <w:r w:rsidR="00D06A32" w:rsidRPr="00D94753">
                              <w:rPr>
                                <w:rFonts w:ascii="Microsoft PhagsPa" w:hAnsi="Microsoft PhagsPa"/>
                                <w:bCs/>
                              </w:rPr>
                              <w:t>This term the children will be working on ‘</w:t>
                            </w:r>
                            <w:r w:rsidR="00D94753" w:rsidRPr="00D94753">
                              <w:rPr>
                                <w:rFonts w:ascii="Microsoft PhagsPa" w:hAnsi="Microsoft PhagsPa"/>
                                <w:bCs/>
                              </w:rPr>
                              <w:t xml:space="preserve">Multiplication and Division’. Children will focus on recalling multiplication and division facts, multiply and divide mentally and multiply two numbers together using the formal written layout. </w:t>
                            </w:r>
                            <w:r w:rsidR="000F4649">
                              <w:rPr>
                                <w:rFonts w:ascii="Microsoft PhagsPa" w:hAnsi="Microsoft PhagsPa"/>
                                <w:bCs/>
                              </w:rPr>
                              <w:br/>
                            </w:r>
                            <w:r w:rsidR="00D94753" w:rsidRPr="00D94753">
                              <w:rPr>
                                <w:rFonts w:ascii="Microsoft PhagsPa" w:hAnsi="Microsoft PhagsPa"/>
                                <w:bCs/>
                              </w:rPr>
                              <w:br/>
                            </w:r>
                            <w:r w:rsidR="00D06A32" w:rsidRPr="00D94753">
                              <w:rPr>
                                <w:rFonts w:ascii="Microsoft PhagsPa" w:hAnsi="Microsoft PhagsPa"/>
                                <w:bCs/>
                              </w:rPr>
                              <w:t xml:space="preserve">They will continue to learn their times tables with this year’s focus on: 6, 7, 8 and 9 times table, and the corresponding division facts. </w:t>
                            </w:r>
                            <w:r w:rsidR="0041064D" w:rsidRPr="00D94753">
                              <w:rPr>
                                <w:rFonts w:ascii="Microsoft PhagsPa" w:hAnsi="Microsoft PhagsPa"/>
                                <w:bCs/>
                              </w:rPr>
                              <w:t xml:space="preserve">Children will be tested once a week during PPA </w:t>
                            </w:r>
                            <w:r w:rsidR="00D06A32" w:rsidRPr="00D94753">
                              <w:rPr>
                                <w:rFonts w:ascii="Microsoft PhagsPa" w:hAnsi="Microsoft PhagsPa"/>
                                <w:bCs/>
                              </w:rPr>
                              <w:t>on the times tables they are working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53.7pt;margin-top:-42.8pt;width:288.65pt;height:18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" fillcolor="white [3201]" strokecolor="#4f81bd [3204]" strokeweight="2pt">
                <v:textbox>
                  <w:txbxContent>
                    <w:p w14:paraId="5977F264" w14:textId="1018607D" w:rsidR="00D06A32" w:rsidRPr="00D94753" w:rsidRDefault="00CF7FC4" w:rsidP="000F4649">
                      <w:pPr>
                        <w:spacing w:line="240" w:lineRule="auto"/>
                        <w:jc w:val="center"/>
                        <w:rPr>
                          <w:rFonts w:ascii="Microsoft PhagsPa" w:hAnsi="Microsoft PhagsPa"/>
                          <w:bCs/>
                        </w:rPr>
                      </w:pPr>
                      <w:r w:rsidRPr="009E4B38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Maths</w:t>
                      </w:r>
                      <w:r w:rsidR="00D06A32" w:rsidRPr="009E4B38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br/>
                      </w:r>
                      <w:r w:rsidR="00D06A32" w:rsidRPr="00D94753">
                        <w:rPr>
                          <w:rFonts w:ascii="Microsoft PhagsPa" w:hAnsi="Microsoft PhagsPa"/>
                          <w:bCs/>
                        </w:rPr>
                        <w:t>This term the children will be working on ‘</w:t>
                      </w:r>
                      <w:r w:rsidR="00D94753" w:rsidRPr="00D94753">
                        <w:rPr>
                          <w:rFonts w:ascii="Microsoft PhagsPa" w:hAnsi="Microsoft PhagsPa"/>
                          <w:bCs/>
                        </w:rPr>
                        <w:t xml:space="preserve">Multiplication and Division’. Children will focus on recalling multiplication and division facts, multiply and divide mentally and multiply two numbers together using the formal written layout. </w:t>
                      </w:r>
                      <w:r w:rsidR="000F4649">
                        <w:rPr>
                          <w:rFonts w:ascii="Microsoft PhagsPa" w:hAnsi="Microsoft PhagsPa"/>
                          <w:bCs/>
                        </w:rPr>
                        <w:br/>
                      </w:r>
                      <w:r w:rsidR="00D94753" w:rsidRPr="00D94753">
                        <w:rPr>
                          <w:rFonts w:ascii="Microsoft PhagsPa" w:hAnsi="Microsoft PhagsPa"/>
                          <w:bCs/>
                        </w:rPr>
                        <w:br/>
                      </w:r>
                      <w:r w:rsidR="00D06A32" w:rsidRPr="00D94753">
                        <w:rPr>
                          <w:rFonts w:ascii="Microsoft PhagsPa" w:hAnsi="Microsoft PhagsPa"/>
                          <w:bCs/>
                        </w:rPr>
                        <w:t xml:space="preserve">They will continue to learn their times tables with this year’s focus on: 6, 7, 8 and 9 times table, and the corresponding division facts. </w:t>
                      </w:r>
                      <w:r w:rsidR="0041064D" w:rsidRPr="00D94753">
                        <w:rPr>
                          <w:rFonts w:ascii="Microsoft PhagsPa" w:hAnsi="Microsoft PhagsPa"/>
                          <w:bCs/>
                        </w:rPr>
                        <w:t xml:space="preserve">Children will be tested once a week during PPA </w:t>
                      </w:r>
                      <w:r w:rsidR="00D06A32" w:rsidRPr="00D94753">
                        <w:rPr>
                          <w:rFonts w:ascii="Microsoft PhagsPa" w:hAnsi="Microsoft PhagsPa"/>
                          <w:bCs/>
                        </w:rPr>
                        <w:t>on the times tables they are working on.</w:t>
                      </w:r>
                    </w:p>
                  </w:txbxContent>
                </v:textbox>
              </v:shape>
            </w:pict>
          </mc:Fallback>
        </mc:AlternateContent>
      </w:r>
      <w:r w:rsidR="00C54146" w:rsidRPr="009E4B38">
        <w:rPr>
          <w:rFonts w:ascii="Microsoft PhagsPa" w:hAnsi="Microsoft PhagsPa"/>
        </w:rPr>
        <w:t>James a</w:t>
      </w:r>
    </w:p>
    <w:sectPr w:rsidR="008121A0" w:rsidRPr="009E4B38" w:rsidSect="00CF7F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44A"/>
    <w:multiLevelType w:val="hybridMultilevel"/>
    <w:tmpl w:val="E6FE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06BB"/>
    <w:multiLevelType w:val="hybridMultilevel"/>
    <w:tmpl w:val="BE72D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C4"/>
    <w:rsid w:val="0000661E"/>
    <w:rsid w:val="000571B4"/>
    <w:rsid w:val="000609C0"/>
    <w:rsid w:val="000F4649"/>
    <w:rsid w:val="00156977"/>
    <w:rsid w:val="00177E2C"/>
    <w:rsid w:val="001927D9"/>
    <w:rsid w:val="001F1A39"/>
    <w:rsid w:val="00210E9C"/>
    <w:rsid w:val="002F6E0F"/>
    <w:rsid w:val="00370449"/>
    <w:rsid w:val="00393165"/>
    <w:rsid w:val="003D3DF6"/>
    <w:rsid w:val="0041064D"/>
    <w:rsid w:val="00434FF6"/>
    <w:rsid w:val="004746E5"/>
    <w:rsid w:val="004A116E"/>
    <w:rsid w:val="0050511C"/>
    <w:rsid w:val="006F6729"/>
    <w:rsid w:val="00706BF0"/>
    <w:rsid w:val="008121A0"/>
    <w:rsid w:val="008B28E7"/>
    <w:rsid w:val="00986D89"/>
    <w:rsid w:val="009E4B38"/>
    <w:rsid w:val="009F24E1"/>
    <w:rsid w:val="00B4126E"/>
    <w:rsid w:val="00B6172F"/>
    <w:rsid w:val="00B741DE"/>
    <w:rsid w:val="00B7585B"/>
    <w:rsid w:val="00B831F8"/>
    <w:rsid w:val="00C3474D"/>
    <w:rsid w:val="00C54146"/>
    <w:rsid w:val="00CD0E6C"/>
    <w:rsid w:val="00CD475D"/>
    <w:rsid w:val="00CF7FC4"/>
    <w:rsid w:val="00D06A32"/>
    <w:rsid w:val="00D94753"/>
    <w:rsid w:val="00DA0AAC"/>
    <w:rsid w:val="00DA313A"/>
    <w:rsid w:val="00E91634"/>
    <w:rsid w:val="00F20858"/>
    <w:rsid w:val="00F4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5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Fergusson</dc:creator>
  <cp:lastModifiedBy>User</cp:lastModifiedBy>
  <cp:revision>2</cp:revision>
  <cp:lastPrinted>2017-09-06T14:54:00Z</cp:lastPrinted>
  <dcterms:created xsi:type="dcterms:W3CDTF">2018-10-31T13:59:00Z</dcterms:created>
  <dcterms:modified xsi:type="dcterms:W3CDTF">2018-10-31T13:59:00Z</dcterms:modified>
</cp:coreProperties>
</file>